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D7931" w14:textId="02A8A09C" w:rsidR="002B4803" w:rsidRPr="00F7351F" w:rsidRDefault="00C24917" w:rsidP="0050505B">
      <w:pPr>
        <w:jc w:val="center"/>
        <w:rPr>
          <w:rFonts w:ascii="Arial" w:hAnsi="Arial" w:cs="Arial"/>
          <w:highlight w:val="yellow"/>
        </w:rPr>
      </w:pPr>
      <w:r w:rsidRPr="00F7351F">
        <w:rPr>
          <w:rFonts w:ascii="Arial" w:hAnsi="Arial" w:cs="Arial"/>
          <w:highlight w:val="yellow"/>
        </w:rPr>
        <w:t xml:space="preserve">CORE EVENTS EMAIL </w:t>
      </w:r>
      <w:r w:rsidR="00566FA0">
        <w:rPr>
          <w:rFonts w:ascii="Arial" w:hAnsi="Arial" w:cs="Arial"/>
          <w:highlight w:val="yellow"/>
        </w:rPr>
        <w:t>6</w:t>
      </w:r>
      <w:r w:rsidRPr="00F7351F">
        <w:rPr>
          <w:rFonts w:ascii="Arial" w:hAnsi="Arial" w:cs="Arial"/>
          <w:highlight w:val="yellow"/>
        </w:rPr>
        <w:t xml:space="preserve"> </w:t>
      </w:r>
      <w:r w:rsidR="00F7351F">
        <w:rPr>
          <w:rFonts w:ascii="Arial" w:hAnsi="Arial" w:cs="Arial"/>
          <w:highlight w:val="yellow"/>
        </w:rPr>
        <w:t>–</w:t>
      </w:r>
      <w:r w:rsidRPr="00F7351F">
        <w:rPr>
          <w:rFonts w:ascii="Arial" w:hAnsi="Arial" w:cs="Arial"/>
          <w:highlight w:val="yellow"/>
        </w:rPr>
        <w:t xml:space="preserve"> </w:t>
      </w:r>
      <w:r w:rsidR="003B3ECA" w:rsidRPr="00F7351F">
        <w:rPr>
          <w:rFonts w:ascii="Arial" w:hAnsi="Arial" w:cs="Arial"/>
          <w:highlight w:val="yellow"/>
        </w:rPr>
        <w:t>Alum</w:t>
      </w:r>
      <w:r w:rsidR="00F7351F" w:rsidRPr="00F7351F">
        <w:rPr>
          <w:rFonts w:ascii="Arial" w:hAnsi="Arial" w:cs="Arial"/>
          <w:highlight w:val="yellow"/>
        </w:rPr>
        <w:t>ni</w:t>
      </w:r>
      <w:r w:rsidR="00F7351F">
        <w:rPr>
          <w:rFonts w:ascii="Arial" w:hAnsi="Arial" w:cs="Arial"/>
          <w:highlight w:val="yellow"/>
        </w:rPr>
        <w:t xml:space="preserve"> Forum</w:t>
      </w:r>
      <w:r w:rsidR="00FF2005" w:rsidRPr="00F7351F">
        <w:rPr>
          <w:rFonts w:ascii="Arial" w:hAnsi="Arial" w:cs="Arial"/>
          <w:highlight w:val="yellow"/>
        </w:rPr>
        <w:t xml:space="preserve"> INVITATION</w:t>
      </w:r>
    </w:p>
    <w:p w14:paraId="067F48E3" w14:textId="77777777" w:rsidR="00FA71D2" w:rsidRPr="00F7351F" w:rsidRDefault="00FA71D2" w:rsidP="00FA71D2">
      <w:pPr>
        <w:jc w:val="center"/>
        <w:rPr>
          <w:rFonts w:ascii="Arial" w:hAnsi="Arial" w:cs="Arial"/>
          <w:highlight w:val="yellow"/>
        </w:rPr>
      </w:pPr>
    </w:p>
    <w:p w14:paraId="5C1BD826" w14:textId="6108BE1A" w:rsidR="00FA71D2" w:rsidRPr="00F7351F" w:rsidRDefault="00FA71D2" w:rsidP="00FA71D2">
      <w:pPr>
        <w:rPr>
          <w:rFonts w:ascii="Arial" w:hAnsi="Arial" w:cs="Arial"/>
        </w:rPr>
      </w:pPr>
      <w:r w:rsidRPr="00F7351F">
        <w:rPr>
          <w:rFonts w:ascii="Arial" w:hAnsi="Arial" w:cs="Arial"/>
          <w:u w:val="single"/>
        </w:rPr>
        <w:t>Subject</w:t>
      </w:r>
      <w:r w:rsidRPr="00F7351F">
        <w:rPr>
          <w:rFonts w:ascii="Arial" w:hAnsi="Arial" w:cs="Arial"/>
        </w:rPr>
        <w:t xml:space="preserve">: </w:t>
      </w:r>
      <w:r w:rsidR="003B3ECA" w:rsidRPr="00F7351F">
        <w:rPr>
          <w:rFonts w:ascii="Arial" w:eastAsia="Calibri" w:hAnsi="Arial" w:cs="Arial"/>
          <w:b/>
          <w:color w:val="632523"/>
        </w:rPr>
        <w:t xml:space="preserve">RSVP Required: </w:t>
      </w:r>
      <w:r w:rsidR="003B3ECA" w:rsidRPr="00F7351F">
        <w:rPr>
          <w:rFonts w:ascii="Arial" w:hAnsi="Arial" w:cs="Arial"/>
          <w:color w:val="632523"/>
          <w:highlight w:val="yellow"/>
        </w:rPr>
        <w:t>[SERIES]</w:t>
      </w:r>
      <w:r w:rsidR="003B3ECA" w:rsidRPr="00F7351F">
        <w:rPr>
          <w:rFonts w:ascii="Arial" w:hAnsi="Arial" w:cs="Arial"/>
          <w:color w:val="632523"/>
        </w:rPr>
        <w:t xml:space="preserve"> </w:t>
      </w:r>
      <w:r w:rsidR="003B3ECA" w:rsidRPr="00F7351F">
        <w:rPr>
          <w:rFonts w:ascii="Arial" w:eastAsia="Calibri" w:hAnsi="Arial" w:cs="Arial"/>
          <w:b/>
          <w:color w:val="632523"/>
        </w:rPr>
        <w:t xml:space="preserve">Leaders </w:t>
      </w:r>
      <w:r w:rsidR="003B3ECA" w:rsidRPr="00F7351F">
        <w:rPr>
          <w:rFonts w:ascii="Arial" w:hAnsi="Arial" w:cs="Arial"/>
          <w:color w:val="632523"/>
          <w:highlight w:val="yellow"/>
        </w:rPr>
        <w:t>[DATE]</w:t>
      </w:r>
    </w:p>
    <w:p w14:paraId="333FFFAC" w14:textId="77777777" w:rsidR="00FA71D2" w:rsidRPr="00F7351F" w:rsidRDefault="00FA71D2" w:rsidP="00FA71D2">
      <w:pPr>
        <w:rPr>
          <w:rFonts w:ascii="Arial" w:hAnsi="Arial" w:cs="Arial"/>
          <w:highlight w:val="yellow"/>
        </w:rPr>
      </w:pPr>
    </w:p>
    <w:p w14:paraId="39404978" w14:textId="7E064740" w:rsidR="00FA71D2" w:rsidRPr="00F7351F" w:rsidRDefault="003B3ECA" w:rsidP="00FA71D2">
      <w:pPr>
        <w:rPr>
          <w:rFonts w:ascii="Arial" w:hAnsi="Arial" w:cs="Arial"/>
        </w:rPr>
      </w:pPr>
      <w:r w:rsidRPr="00F7351F">
        <w:rPr>
          <w:rFonts w:ascii="Arial" w:hAnsi="Arial" w:cs="Arial"/>
        </w:rPr>
        <w:t>Hi</w:t>
      </w:r>
      <w:r w:rsidR="00F7351F">
        <w:rPr>
          <w:rFonts w:ascii="Arial" w:hAnsi="Arial" w:cs="Arial"/>
        </w:rPr>
        <w:t xml:space="preserve"> </w:t>
      </w:r>
      <w:r w:rsidR="00FA71D2" w:rsidRPr="00F7351F">
        <w:rPr>
          <w:rFonts w:ascii="Arial" w:hAnsi="Arial" w:cs="Arial"/>
          <w:highlight w:val="yellow"/>
        </w:rPr>
        <w:t>[FIRST NAME]</w:t>
      </w:r>
      <w:r w:rsidR="00FA71D2" w:rsidRPr="00F7351F">
        <w:rPr>
          <w:rFonts w:ascii="Arial" w:hAnsi="Arial" w:cs="Arial"/>
        </w:rPr>
        <w:t>,</w:t>
      </w:r>
    </w:p>
    <w:p w14:paraId="724F4E37" w14:textId="4B5204BA" w:rsidR="00FA71D2" w:rsidRPr="00F7351F" w:rsidRDefault="00C35A95" w:rsidP="00C35A95">
      <w:pPr>
        <w:spacing w:after="0" w:line="240" w:lineRule="auto"/>
        <w:rPr>
          <w:rFonts w:ascii="Arial" w:eastAsia="Times New Roman" w:hAnsi="Arial" w:cs="Arial"/>
          <w:lang w:eastAsia="en-AU"/>
        </w:rPr>
      </w:pPr>
      <w:r w:rsidRPr="00F7351F">
        <w:rPr>
          <w:rFonts w:ascii="Arial" w:eastAsia="Times New Roman" w:hAnsi="Arial" w:cs="Arial"/>
          <w:lang w:eastAsia="en-AU"/>
        </w:rPr>
        <w:t xml:space="preserve">You are invited to join us at the next Alumni Forum on </w:t>
      </w:r>
      <w:r w:rsidR="00F7351F" w:rsidRPr="00F7351F">
        <w:rPr>
          <w:rFonts w:ascii="Arial" w:eastAsia="Times New Roman" w:hAnsi="Arial" w:cs="Arial"/>
          <w:b/>
          <w:bCs/>
          <w:highlight w:val="yellow"/>
          <w:lang w:val="en" w:eastAsia="en-AU"/>
        </w:rPr>
        <w:t>[DATE]</w:t>
      </w:r>
      <w:r w:rsidRPr="00F7351F">
        <w:rPr>
          <w:rFonts w:ascii="Arial" w:eastAsia="Times New Roman" w:hAnsi="Arial" w:cs="Arial"/>
          <w:b/>
          <w:bCs/>
          <w:lang w:eastAsia="en-AU"/>
        </w:rPr>
        <w:t xml:space="preserve">, </w:t>
      </w:r>
      <w:r w:rsidRPr="00F7351F">
        <w:rPr>
          <w:rFonts w:ascii="Arial" w:eastAsia="Times New Roman" w:hAnsi="Arial" w:cs="Arial"/>
          <w:lang w:eastAsia="en-AU"/>
        </w:rPr>
        <w:t>which will</w:t>
      </w:r>
      <w:r w:rsidR="00F7351F" w:rsidRPr="00F7351F">
        <w:rPr>
          <w:rFonts w:ascii="Arial" w:eastAsia="Times New Roman" w:hAnsi="Arial" w:cs="Arial"/>
          <w:lang w:eastAsia="en-AU"/>
        </w:rPr>
        <w:t xml:space="preserve"> </w:t>
      </w:r>
      <w:r w:rsidRPr="00F7351F">
        <w:rPr>
          <w:rFonts w:ascii="Arial" w:eastAsia="Times New Roman" w:hAnsi="Arial" w:cs="Arial"/>
          <w:lang w:eastAsia="en-AU"/>
        </w:rPr>
        <w:t xml:space="preserve">focus on </w:t>
      </w:r>
      <w:r w:rsidR="00F7351F" w:rsidRPr="00F7351F">
        <w:rPr>
          <w:rFonts w:ascii="Arial" w:eastAsia="Times New Roman" w:hAnsi="Arial" w:cs="Arial"/>
          <w:highlight w:val="yellow"/>
          <w:lang w:eastAsia="en-AU"/>
        </w:rPr>
        <w:t>[subject].</w:t>
      </w:r>
      <w:r w:rsidRPr="00F7351F">
        <w:rPr>
          <w:rFonts w:ascii="Arial" w:eastAsia="Times New Roman" w:hAnsi="Arial" w:cs="Arial"/>
          <w:lang w:eastAsia="en-AU"/>
        </w:rPr>
        <w:t xml:space="preserve">  This facilitated forum will explore </w:t>
      </w:r>
      <w:r w:rsidR="00F7351F" w:rsidRPr="00F7351F">
        <w:rPr>
          <w:rFonts w:ascii="Arial" w:eastAsia="Times New Roman" w:hAnsi="Arial" w:cs="Arial"/>
          <w:highlight w:val="yellow"/>
          <w:lang w:eastAsia="en-AU"/>
        </w:rPr>
        <w:t>[subject]</w:t>
      </w:r>
      <w:r w:rsidRPr="00F7351F">
        <w:rPr>
          <w:rFonts w:ascii="Arial" w:eastAsia="Times New Roman" w:hAnsi="Arial" w:cs="Arial"/>
          <w:lang w:eastAsia="en-AU"/>
        </w:rPr>
        <w:t xml:space="preserve"> and be delivered to ensure plenty of opportunity for questions, discussion, and new</w:t>
      </w:r>
      <w:r w:rsidR="00F7351F" w:rsidRPr="00F7351F">
        <w:rPr>
          <w:rFonts w:ascii="Arial" w:eastAsia="Times New Roman" w:hAnsi="Arial" w:cs="Arial"/>
          <w:lang w:eastAsia="en-AU"/>
        </w:rPr>
        <w:t xml:space="preserve"> </w:t>
      </w:r>
      <w:r w:rsidRPr="00F7351F">
        <w:rPr>
          <w:rFonts w:ascii="Arial" w:eastAsia="Times New Roman" w:hAnsi="Arial" w:cs="Arial"/>
          <w:lang w:eastAsia="en-AU"/>
        </w:rPr>
        <w:t>ideas.</w:t>
      </w:r>
    </w:p>
    <w:p w14:paraId="40BF4D2C" w14:textId="774918A3" w:rsidR="00C35A95" w:rsidRPr="00C35A95" w:rsidRDefault="00C35A95" w:rsidP="00C35A95">
      <w:pPr>
        <w:spacing w:before="100" w:beforeAutospacing="1" w:after="100" w:afterAutospacing="1" w:line="240" w:lineRule="auto"/>
        <w:rPr>
          <w:rFonts w:ascii="Arial" w:eastAsia="Times New Roman" w:hAnsi="Arial" w:cs="Arial"/>
          <w:sz w:val="24"/>
          <w:szCs w:val="24"/>
          <w:lang w:val="en-GB" w:eastAsia="en-GB"/>
        </w:rPr>
      </w:pPr>
      <w:r w:rsidRPr="00C35A95">
        <w:rPr>
          <w:rFonts w:ascii="Arial" w:eastAsia="Times New Roman" w:hAnsi="Arial" w:cs="Arial"/>
          <w:sz w:val="24"/>
          <w:szCs w:val="24"/>
          <w:lang w:val="en-GB" w:eastAsia="en-GB"/>
        </w:rPr>
        <w:t xml:space="preserve">There will also be plenty of networking time with your fellow Alumni Members and the wider </w:t>
      </w:r>
      <w:r w:rsidR="00F7351F" w:rsidRPr="00F7351F">
        <w:rPr>
          <w:rFonts w:ascii="Arial" w:eastAsia="Times New Roman" w:hAnsi="Arial" w:cs="Arial"/>
          <w:sz w:val="24"/>
          <w:szCs w:val="24"/>
          <w:highlight w:val="yellow"/>
          <w:lang w:val="en-GB" w:eastAsia="en-GB"/>
        </w:rPr>
        <w:t>[Series]</w:t>
      </w:r>
      <w:r w:rsidR="00F7351F" w:rsidRPr="00F7351F">
        <w:rPr>
          <w:rFonts w:ascii="Arial" w:eastAsia="Times New Roman" w:hAnsi="Arial" w:cs="Arial"/>
          <w:sz w:val="24"/>
          <w:szCs w:val="24"/>
          <w:lang w:val="en-GB" w:eastAsia="en-GB"/>
        </w:rPr>
        <w:t xml:space="preserve"> </w:t>
      </w:r>
      <w:r w:rsidRPr="00C35A95">
        <w:rPr>
          <w:rFonts w:ascii="Arial" w:eastAsia="Times New Roman" w:hAnsi="Arial" w:cs="Arial"/>
          <w:sz w:val="24"/>
          <w:szCs w:val="24"/>
          <w:lang w:val="en-GB" w:eastAsia="en-GB"/>
        </w:rPr>
        <w:t xml:space="preserve">Leaders community. We accept </w:t>
      </w:r>
      <w:r w:rsidRPr="00C35A95">
        <w:rPr>
          <w:rFonts w:ascii="Arial" w:eastAsia="Times New Roman" w:hAnsi="Arial" w:cs="Arial"/>
          <w:b/>
          <w:bCs/>
          <w:color w:val="800000"/>
          <w:sz w:val="24"/>
          <w:szCs w:val="24"/>
          <w:u w:val="single"/>
          <w:lang w:val="en-GB" w:eastAsia="en-GB"/>
        </w:rPr>
        <w:t>one RSVP per company for the Alumni Series events</w:t>
      </w:r>
      <w:r w:rsidRPr="00C35A95">
        <w:rPr>
          <w:rFonts w:ascii="Arial" w:eastAsia="Times New Roman" w:hAnsi="Arial" w:cs="Arial"/>
          <w:sz w:val="24"/>
          <w:szCs w:val="24"/>
          <w:lang w:val="en-GB" w:eastAsia="en-GB"/>
        </w:rPr>
        <w:t xml:space="preserve"> to make sure as many companies can be represented as possible. These RSVP’s will be accepted on a </w:t>
      </w:r>
      <w:r w:rsidR="00F7351F" w:rsidRPr="00F7351F">
        <w:rPr>
          <w:rFonts w:ascii="Arial" w:eastAsia="Times New Roman" w:hAnsi="Arial" w:cs="Arial"/>
          <w:sz w:val="24"/>
          <w:szCs w:val="24"/>
          <w:lang w:val="en-GB" w:eastAsia="en-GB"/>
        </w:rPr>
        <w:t>first come</w:t>
      </w:r>
      <w:r w:rsidRPr="00C35A95">
        <w:rPr>
          <w:rFonts w:ascii="Arial" w:eastAsia="Times New Roman" w:hAnsi="Arial" w:cs="Arial"/>
          <w:sz w:val="24"/>
          <w:szCs w:val="24"/>
          <w:lang w:val="en-GB" w:eastAsia="en-GB"/>
        </w:rPr>
        <w:t xml:space="preserve">, first-served basis until full.  You will need to click the following link to confirm your attendance prior to </w:t>
      </w:r>
      <w:r w:rsidR="00F7351F" w:rsidRPr="00F7351F">
        <w:rPr>
          <w:rFonts w:ascii="Arial" w:eastAsia="Times New Roman" w:hAnsi="Arial" w:cs="Arial"/>
          <w:b/>
          <w:bCs/>
          <w:highlight w:val="yellow"/>
          <w:lang w:val="en" w:eastAsia="en-AU"/>
        </w:rPr>
        <w:t>[DATE]</w:t>
      </w:r>
      <w:r w:rsidR="00F7351F" w:rsidRPr="00F7351F">
        <w:rPr>
          <w:rFonts w:ascii="Arial" w:eastAsia="Times New Roman" w:hAnsi="Arial" w:cs="Arial"/>
          <w:b/>
          <w:bCs/>
          <w:lang w:val="en" w:eastAsia="en-AU"/>
        </w:rPr>
        <w:t xml:space="preserve">.  </w:t>
      </w:r>
    </w:p>
    <w:p w14:paraId="610EEC4C" w14:textId="77777777" w:rsidR="003B3ECA" w:rsidRPr="00F7351F" w:rsidRDefault="003B3ECA" w:rsidP="003B3ECA">
      <w:pPr>
        <w:spacing w:after="240" w:line="240" w:lineRule="auto"/>
        <w:rPr>
          <w:rFonts w:ascii="Arial" w:eastAsia="Times New Roman" w:hAnsi="Arial" w:cs="Arial"/>
          <w:lang w:eastAsia="en-AU"/>
        </w:rPr>
      </w:pPr>
      <w:r w:rsidRPr="00F7351F">
        <w:rPr>
          <w:rFonts w:ascii="Arial" w:eastAsia="Times New Roman" w:hAnsi="Arial" w:cs="Arial"/>
          <w:highlight w:val="yellow"/>
          <w:lang w:val="en" w:eastAsia="en-AU"/>
        </w:rPr>
        <w:t xml:space="preserve">Insert RSVP link </w:t>
      </w:r>
      <w:proofErr w:type="gramStart"/>
      <w:r w:rsidRPr="00F7351F">
        <w:rPr>
          <w:rFonts w:ascii="Arial" w:eastAsia="Times New Roman" w:hAnsi="Arial" w:cs="Arial"/>
          <w:highlight w:val="yellow"/>
          <w:lang w:val="en" w:eastAsia="en-AU"/>
        </w:rPr>
        <w:t>here</w:t>
      </w:r>
      <w:proofErr w:type="gramEnd"/>
      <w:r w:rsidRPr="00F7351F">
        <w:rPr>
          <w:rFonts w:ascii="Arial" w:eastAsia="Times New Roman" w:hAnsi="Arial" w:cs="Arial"/>
          <w:lang w:val="en" w:eastAsia="en-AU"/>
        </w:rPr>
        <w:t xml:space="preserve"> </w:t>
      </w:r>
    </w:p>
    <w:p w14:paraId="56F5C0A9" w14:textId="2418A8C2" w:rsidR="003B3ECA" w:rsidRPr="00F7351F" w:rsidRDefault="002D6341" w:rsidP="003B3ECA">
      <w:pPr>
        <w:spacing w:after="240" w:line="240" w:lineRule="auto"/>
        <w:rPr>
          <w:rFonts w:ascii="Arial" w:eastAsia="Times New Roman" w:hAnsi="Arial" w:cs="Arial"/>
          <w:lang w:eastAsia="en-AU"/>
        </w:rPr>
      </w:pPr>
      <w:r w:rsidRPr="00F7351F">
        <w:rPr>
          <w:rFonts w:ascii="Arial" w:eastAsia="Times New Roman" w:hAnsi="Arial" w:cs="Arial"/>
          <w:b/>
          <w:bCs/>
          <w:color w:val="404040"/>
          <w:lang w:val="en" w:eastAsia="en-AU"/>
        </w:rPr>
        <w:br/>
      </w:r>
      <w:r w:rsidR="003B3ECA" w:rsidRPr="00F7351F">
        <w:rPr>
          <w:rFonts w:ascii="Arial" w:eastAsia="Calibri" w:hAnsi="Arial" w:cs="Arial"/>
          <w:b/>
          <w:color w:val="740029"/>
        </w:rPr>
        <w:t>GENERAL EVENT DETAILS</w:t>
      </w:r>
      <w:r w:rsidR="003B3ECA" w:rsidRPr="00F7351F">
        <w:rPr>
          <w:rFonts w:ascii="Arial" w:eastAsia="Calibri" w:hAnsi="Arial" w:cs="Arial"/>
          <w:color w:val="740029"/>
        </w:rPr>
        <w:t>​</w:t>
      </w:r>
    </w:p>
    <w:p w14:paraId="2CECF81A" w14:textId="77777777" w:rsidR="003B3ECA" w:rsidRPr="00F7351F" w:rsidRDefault="003B3ECA" w:rsidP="003B3ECA">
      <w:pPr>
        <w:spacing w:after="0" w:line="276" w:lineRule="auto"/>
        <w:ind w:left="284"/>
        <w:rPr>
          <w:rFonts w:ascii="Arial" w:hAnsi="Arial" w:cs="Arial"/>
          <w:color w:val="000000"/>
        </w:rPr>
      </w:pPr>
      <w:r w:rsidRPr="00F7351F">
        <w:rPr>
          <w:rFonts w:ascii="Arial" w:hAnsi="Arial" w:cs="Arial"/>
          <w:b/>
          <w:bCs/>
          <w:color w:val="000000"/>
        </w:rPr>
        <w:t>Date</w:t>
      </w:r>
      <w:r w:rsidRPr="00F7351F">
        <w:rPr>
          <w:rFonts w:ascii="Arial" w:hAnsi="Arial" w:cs="Arial"/>
          <w:color w:val="000000"/>
        </w:rPr>
        <w:t>:</w:t>
      </w:r>
      <w:r w:rsidRPr="00F7351F">
        <w:rPr>
          <w:rFonts w:ascii="Arial" w:hAnsi="Arial" w:cs="Arial"/>
          <w:color w:val="000000"/>
        </w:rPr>
        <w:tab/>
      </w:r>
      <w:r w:rsidRPr="00F7351F">
        <w:rPr>
          <w:rFonts w:ascii="Arial" w:hAnsi="Arial" w:cs="Arial"/>
          <w:color w:val="000000"/>
          <w:highlight w:val="yellow"/>
        </w:rPr>
        <w:t>[DATE]</w:t>
      </w:r>
    </w:p>
    <w:p w14:paraId="19F6B5B8" w14:textId="77777777" w:rsidR="003B3ECA" w:rsidRPr="00F7351F" w:rsidRDefault="003B3ECA" w:rsidP="003B3ECA">
      <w:pPr>
        <w:spacing w:after="0" w:line="276" w:lineRule="auto"/>
        <w:ind w:left="1418" w:hanging="1134"/>
        <w:rPr>
          <w:rFonts w:ascii="Arial" w:hAnsi="Arial" w:cs="Arial"/>
          <w:color w:val="000000"/>
        </w:rPr>
      </w:pPr>
      <w:r w:rsidRPr="00F7351F">
        <w:rPr>
          <w:rFonts w:ascii="Arial" w:hAnsi="Arial" w:cs="Arial"/>
          <w:b/>
          <w:bCs/>
          <w:color w:val="000000"/>
        </w:rPr>
        <w:t>Time</w:t>
      </w:r>
      <w:r w:rsidRPr="00F7351F">
        <w:rPr>
          <w:rFonts w:ascii="Arial" w:hAnsi="Arial" w:cs="Arial"/>
          <w:color w:val="000000"/>
        </w:rPr>
        <w:t>:</w:t>
      </w:r>
      <w:r w:rsidRPr="00F7351F">
        <w:rPr>
          <w:rFonts w:ascii="Arial" w:hAnsi="Arial" w:cs="Arial"/>
          <w:color w:val="000000"/>
        </w:rPr>
        <w:tab/>
      </w:r>
      <w:r w:rsidRPr="00F7351F">
        <w:rPr>
          <w:rFonts w:ascii="Arial" w:eastAsia="Calibri" w:hAnsi="Arial" w:cs="Arial"/>
          <w:highlight w:val="yellow"/>
        </w:rPr>
        <w:t>[TIME]</w:t>
      </w:r>
      <w:r w:rsidRPr="00F7351F">
        <w:rPr>
          <w:rFonts w:ascii="Arial" w:eastAsia="Calibri" w:hAnsi="Arial" w:cs="Arial"/>
        </w:rPr>
        <w:t xml:space="preserve"> for a </w:t>
      </w:r>
      <w:r w:rsidRPr="00F7351F">
        <w:rPr>
          <w:rFonts w:ascii="Arial" w:eastAsia="Calibri" w:hAnsi="Arial" w:cs="Arial"/>
          <w:highlight w:val="yellow"/>
        </w:rPr>
        <w:t>[TIME]</w:t>
      </w:r>
      <w:r w:rsidRPr="00F7351F">
        <w:rPr>
          <w:rFonts w:ascii="Arial" w:eastAsia="Calibri" w:hAnsi="Arial" w:cs="Arial"/>
        </w:rPr>
        <w:t xml:space="preserve"> start. Concludes at 6.00pm. Please arrive at least minutes beforehand. </w:t>
      </w:r>
    </w:p>
    <w:p w14:paraId="28A61722" w14:textId="77777777" w:rsidR="003B3ECA" w:rsidRPr="00F7351F" w:rsidRDefault="003B3ECA" w:rsidP="003B3ECA">
      <w:pPr>
        <w:spacing w:after="0" w:line="276" w:lineRule="auto"/>
        <w:ind w:left="284"/>
        <w:rPr>
          <w:rFonts w:ascii="Arial" w:hAnsi="Arial" w:cs="Arial"/>
          <w:color w:val="000000"/>
        </w:rPr>
      </w:pPr>
      <w:r w:rsidRPr="00F7351F">
        <w:rPr>
          <w:rFonts w:ascii="Arial" w:hAnsi="Arial" w:cs="Arial"/>
          <w:b/>
          <w:bCs/>
          <w:color w:val="000000"/>
        </w:rPr>
        <w:t>Venue</w:t>
      </w:r>
      <w:r w:rsidRPr="00F7351F">
        <w:rPr>
          <w:rFonts w:ascii="Arial" w:hAnsi="Arial" w:cs="Arial"/>
          <w:color w:val="000000"/>
        </w:rPr>
        <w:t>:</w:t>
      </w:r>
      <w:r w:rsidRPr="00F7351F">
        <w:rPr>
          <w:rFonts w:ascii="Arial" w:hAnsi="Arial" w:cs="Arial"/>
          <w:color w:val="000000"/>
        </w:rPr>
        <w:tab/>
      </w:r>
      <w:r w:rsidRPr="00F7351F">
        <w:rPr>
          <w:rFonts w:ascii="Arial" w:hAnsi="Arial" w:cs="Arial"/>
          <w:color w:val="000000"/>
          <w:highlight w:val="yellow"/>
        </w:rPr>
        <w:t>[VENUE]</w:t>
      </w:r>
    </w:p>
    <w:p w14:paraId="06D22B2D" w14:textId="77777777" w:rsidR="003B3ECA" w:rsidRPr="00F7351F" w:rsidRDefault="003B3ECA" w:rsidP="003B3ECA">
      <w:pPr>
        <w:spacing w:after="0" w:line="276" w:lineRule="auto"/>
        <w:ind w:left="284"/>
        <w:rPr>
          <w:rFonts w:ascii="Arial" w:hAnsi="Arial" w:cs="Arial"/>
          <w:color w:val="000000"/>
        </w:rPr>
      </w:pPr>
      <w:r w:rsidRPr="00F7351F">
        <w:rPr>
          <w:rFonts w:ascii="Arial" w:hAnsi="Arial" w:cs="Arial"/>
          <w:b/>
          <w:bCs/>
          <w:color w:val="000000"/>
        </w:rPr>
        <w:t>Location</w:t>
      </w:r>
      <w:r w:rsidRPr="00F7351F">
        <w:rPr>
          <w:rFonts w:ascii="Arial" w:hAnsi="Arial" w:cs="Arial"/>
          <w:color w:val="000000"/>
        </w:rPr>
        <w:t>:</w:t>
      </w:r>
      <w:r w:rsidRPr="00F7351F">
        <w:rPr>
          <w:rFonts w:ascii="Arial" w:hAnsi="Arial" w:cs="Arial"/>
          <w:color w:val="000000"/>
        </w:rPr>
        <w:tab/>
      </w:r>
      <w:r w:rsidRPr="00F7351F">
        <w:rPr>
          <w:rFonts w:ascii="Arial" w:hAnsi="Arial" w:cs="Arial"/>
          <w:color w:val="000000"/>
          <w:highlight w:val="yellow"/>
        </w:rPr>
        <w:t>[LOCATION]</w:t>
      </w:r>
    </w:p>
    <w:p w14:paraId="47CF1D30" w14:textId="77777777" w:rsidR="003B3ECA" w:rsidRPr="00F7351F" w:rsidRDefault="003B3ECA" w:rsidP="003B3ECA">
      <w:pPr>
        <w:pStyle w:val="NormalWeb"/>
        <w:ind w:left="284"/>
        <w:rPr>
          <w:rStyle w:val="Strong"/>
          <w:rFonts w:ascii="Arial" w:hAnsi="Arial" w:cs="Arial"/>
          <w:sz w:val="22"/>
          <w:szCs w:val="22"/>
        </w:rPr>
      </w:pPr>
      <w:r w:rsidRPr="00F7351F">
        <w:rPr>
          <w:rStyle w:val="Strong"/>
          <w:rFonts w:ascii="Arial" w:hAnsi="Arial" w:cs="Arial"/>
          <w:sz w:val="22"/>
          <w:szCs w:val="22"/>
        </w:rPr>
        <w:t>Dress Standards:</w:t>
      </w:r>
    </w:p>
    <w:p w14:paraId="6F9F8AFC" w14:textId="77777777" w:rsidR="003B3ECA" w:rsidRPr="00F7351F" w:rsidRDefault="003B3ECA" w:rsidP="003B3ECA">
      <w:pPr>
        <w:pStyle w:val="NormalWeb"/>
        <w:spacing w:after="0" w:line="276" w:lineRule="auto"/>
        <w:ind w:left="1440"/>
        <w:rPr>
          <w:rFonts w:ascii="Arial" w:hAnsi="Arial" w:cs="Arial"/>
          <w:sz w:val="22"/>
          <w:szCs w:val="22"/>
        </w:rPr>
      </w:pPr>
      <w:r w:rsidRPr="00F7351F">
        <w:rPr>
          <w:rStyle w:val="Strong"/>
          <w:rFonts w:ascii="Arial" w:hAnsi="Arial" w:cs="Arial"/>
          <w:sz w:val="22"/>
          <w:szCs w:val="22"/>
        </w:rPr>
        <w:t>Men:</w:t>
      </w:r>
      <w:r w:rsidRPr="00F7351F">
        <w:rPr>
          <w:rFonts w:ascii="Arial" w:hAnsi="Arial" w:cs="Arial"/>
          <w:sz w:val="22"/>
          <w:szCs w:val="22"/>
        </w:rPr>
        <w:t xml:space="preserve"> Smart standard or business attire. Suit jacket is essential. (Tie optional); </w:t>
      </w:r>
      <w:r w:rsidRPr="00F7351F">
        <w:rPr>
          <w:rFonts w:ascii="Arial" w:hAnsi="Arial" w:cs="Arial"/>
          <w:sz w:val="22"/>
          <w:szCs w:val="22"/>
        </w:rPr>
        <w:br/>
      </w:r>
      <w:r w:rsidRPr="00F7351F">
        <w:rPr>
          <w:rStyle w:val="Strong"/>
          <w:rFonts w:ascii="Arial" w:hAnsi="Arial" w:cs="Arial"/>
          <w:sz w:val="22"/>
          <w:szCs w:val="22"/>
        </w:rPr>
        <w:t>Women:</w:t>
      </w:r>
      <w:r w:rsidRPr="00F7351F">
        <w:rPr>
          <w:rFonts w:ascii="Arial" w:hAnsi="Arial" w:cs="Arial"/>
          <w:sz w:val="22"/>
          <w:szCs w:val="22"/>
        </w:rPr>
        <w:t xml:space="preserve"> Similar smart standard or smart business attire.</w:t>
      </w:r>
    </w:p>
    <w:p w14:paraId="225D1D7F" w14:textId="77777777" w:rsidR="003B3ECA" w:rsidRPr="00F7351F" w:rsidRDefault="003B3ECA" w:rsidP="003B3ECA">
      <w:pPr>
        <w:pStyle w:val="NormalWeb"/>
        <w:spacing w:beforeAutospacing="0" w:afterAutospacing="0" w:line="276" w:lineRule="auto"/>
        <w:rPr>
          <w:rFonts w:ascii="Arial" w:hAnsi="Arial" w:cs="Arial"/>
          <w:b/>
          <w:bCs/>
          <w:color w:val="740029"/>
          <w:sz w:val="22"/>
          <w:szCs w:val="22"/>
        </w:rPr>
      </w:pPr>
      <w:r w:rsidRPr="00F7351F">
        <w:rPr>
          <w:rFonts w:ascii="Arial" w:hAnsi="Arial" w:cs="Arial"/>
          <w:b/>
          <w:bCs/>
          <w:color w:val="740029"/>
          <w:sz w:val="22"/>
          <w:szCs w:val="22"/>
        </w:rPr>
        <w:t>CONNECT EVENT</w:t>
      </w:r>
    </w:p>
    <w:p w14:paraId="69415399" w14:textId="77777777" w:rsidR="003B3ECA" w:rsidRPr="00F7351F" w:rsidRDefault="003B3ECA" w:rsidP="003B3ECA">
      <w:pPr>
        <w:pStyle w:val="NormalWeb"/>
        <w:numPr>
          <w:ilvl w:val="0"/>
          <w:numId w:val="18"/>
        </w:numPr>
        <w:spacing w:before="0" w:beforeAutospacing="0" w:line="0" w:lineRule="atLeast"/>
        <w:contextualSpacing/>
        <w:rPr>
          <w:rFonts w:ascii="Arial" w:hAnsi="Arial" w:cs="Arial"/>
          <w:b/>
          <w:bCs/>
          <w:color w:val="632523"/>
          <w:sz w:val="22"/>
          <w:szCs w:val="22"/>
        </w:rPr>
      </w:pPr>
      <w:r w:rsidRPr="00F7351F">
        <w:rPr>
          <w:rFonts w:ascii="Arial" w:hAnsi="Arial" w:cs="Arial"/>
          <w:b/>
          <w:bCs/>
          <w:sz w:val="22"/>
          <w:szCs w:val="22"/>
        </w:rPr>
        <w:t>Advisory Board Host</w:t>
      </w:r>
      <w:r w:rsidRPr="00F7351F">
        <w:rPr>
          <w:rFonts w:ascii="Arial" w:hAnsi="Arial" w:cs="Arial"/>
          <w:sz w:val="22"/>
          <w:szCs w:val="22"/>
        </w:rPr>
        <w:t xml:space="preserve">: </w:t>
      </w:r>
      <w:r w:rsidRPr="00F7351F">
        <w:rPr>
          <w:rFonts w:ascii="Arial" w:hAnsi="Arial" w:cs="Arial"/>
          <w:color w:val="000000"/>
          <w:sz w:val="22"/>
          <w:szCs w:val="22"/>
          <w:highlight w:val="yellow"/>
        </w:rPr>
        <w:t>[HOST NAME</w:t>
      </w:r>
      <w:proofErr w:type="gramStart"/>
      <w:r w:rsidRPr="00F7351F">
        <w:rPr>
          <w:rFonts w:ascii="Arial" w:hAnsi="Arial" w:cs="Arial"/>
          <w:color w:val="000000"/>
          <w:sz w:val="22"/>
          <w:szCs w:val="22"/>
          <w:highlight w:val="yellow"/>
        </w:rPr>
        <w:t>]</w:t>
      </w:r>
      <w:r w:rsidRPr="00F7351F">
        <w:rPr>
          <w:rFonts w:ascii="Arial" w:hAnsi="Arial" w:cs="Arial"/>
          <w:color w:val="000000"/>
          <w:sz w:val="22"/>
          <w:szCs w:val="22"/>
        </w:rPr>
        <w:t>;</w:t>
      </w:r>
      <w:proofErr w:type="gramEnd"/>
    </w:p>
    <w:p w14:paraId="0A30F2D8" w14:textId="77777777" w:rsidR="003B3ECA" w:rsidRPr="00F7351F" w:rsidRDefault="003B3ECA" w:rsidP="003B3ECA">
      <w:pPr>
        <w:pStyle w:val="ListParagraph"/>
        <w:numPr>
          <w:ilvl w:val="0"/>
          <w:numId w:val="18"/>
        </w:numPr>
        <w:spacing w:after="100" w:afterAutospacing="1" w:line="0" w:lineRule="atLeast"/>
        <w:rPr>
          <w:rFonts w:ascii="Arial" w:eastAsia="Times New Roman" w:hAnsi="Arial" w:cs="Arial"/>
        </w:rPr>
      </w:pPr>
      <w:r w:rsidRPr="00F7351F">
        <w:rPr>
          <w:rFonts w:ascii="Arial" w:eastAsia="Times New Roman" w:hAnsi="Arial" w:cs="Arial"/>
          <w:b/>
          <w:bCs/>
        </w:rPr>
        <w:t>Leaders Insights</w:t>
      </w:r>
      <w:r w:rsidRPr="00F7351F">
        <w:rPr>
          <w:rFonts w:ascii="Arial" w:eastAsia="Times New Roman" w:hAnsi="Arial" w:cs="Arial"/>
        </w:rPr>
        <w:t xml:space="preserve">: </w:t>
      </w:r>
      <w:r w:rsidRPr="00F7351F">
        <w:rPr>
          <w:rFonts w:ascii="Arial" w:hAnsi="Arial" w:cs="Arial"/>
          <w:color w:val="000000"/>
          <w:highlight w:val="yellow"/>
        </w:rPr>
        <w:t>[COMPANY</w:t>
      </w:r>
      <w:proofErr w:type="gramStart"/>
      <w:r w:rsidRPr="00F7351F">
        <w:rPr>
          <w:rFonts w:ascii="Arial" w:hAnsi="Arial" w:cs="Arial"/>
          <w:color w:val="000000"/>
          <w:highlight w:val="yellow"/>
        </w:rPr>
        <w:t xml:space="preserve">] </w:t>
      </w:r>
      <w:r w:rsidRPr="00F7351F">
        <w:rPr>
          <w:rFonts w:ascii="Arial" w:eastAsia="Times New Roman" w:hAnsi="Arial" w:cs="Arial"/>
        </w:rPr>
        <w:t>,</w:t>
      </w:r>
      <w:proofErr w:type="gramEnd"/>
      <w:r w:rsidRPr="00F7351F">
        <w:rPr>
          <w:rFonts w:ascii="Arial" w:eastAsia="Times New Roman" w:hAnsi="Arial" w:cs="Arial"/>
        </w:rPr>
        <w:t xml:space="preserve"> </w:t>
      </w:r>
      <w:r w:rsidRPr="00F7351F">
        <w:rPr>
          <w:rFonts w:ascii="Arial" w:hAnsi="Arial" w:cs="Arial"/>
          <w:color w:val="000000"/>
          <w:highlight w:val="yellow"/>
        </w:rPr>
        <w:t>[COMPANY]</w:t>
      </w:r>
      <w:r w:rsidRPr="00F7351F">
        <w:rPr>
          <w:rFonts w:ascii="Arial" w:eastAsia="Times New Roman" w:hAnsi="Arial" w:cs="Arial"/>
        </w:rPr>
        <w:t xml:space="preserve">,  &amp; </w:t>
      </w:r>
      <w:r w:rsidRPr="00F7351F">
        <w:rPr>
          <w:rFonts w:ascii="Arial" w:hAnsi="Arial" w:cs="Arial"/>
          <w:color w:val="000000"/>
          <w:highlight w:val="yellow"/>
        </w:rPr>
        <w:t>[COMPANY];</w:t>
      </w:r>
    </w:p>
    <w:p w14:paraId="12E10F47" w14:textId="77777777" w:rsidR="003B3ECA" w:rsidRPr="00F7351F" w:rsidRDefault="003B3ECA" w:rsidP="003B3ECA">
      <w:pPr>
        <w:spacing w:before="100" w:beforeAutospacing="1" w:after="100" w:afterAutospacing="1" w:line="240" w:lineRule="auto"/>
        <w:rPr>
          <w:rFonts w:ascii="Arial" w:eastAsia="Times New Roman" w:hAnsi="Arial" w:cs="Arial"/>
        </w:rPr>
      </w:pPr>
      <w:r w:rsidRPr="00F7351F">
        <w:rPr>
          <w:rFonts w:ascii="Arial" w:eastAsia="Times New Roman" w:hAnsi="Arial" w:cs="Arial"/>
        </w:rPr>
        <w:t>Networking time will be provided before and after the Insight Addresses.</w:t>
      </w:r>
    </w:p>
    <w:p w14:paraId="5F13E338" w14:textId="77777777" w:rsidR="003B3ECA" w:rsidRPr="00F7351F" w:rsidRDefault="003B3ECA" w:rsidP="003B3ECA">
      <w:pPr>
        <w:rPr>
          <w:rFonts w:ascii="Arial" w:hAnsi="Arial" w:cs="Arial"/>
        </w:rPr>
      </w:pPr>
      <w:r w:rsidRPr="00F7351F">
        <w:rPr>
          <w:rStyle w:val="Strong"/>
          <w:rFonts w:ascii="Arial" w:hAnsi="Arial" w:cs="Arial"/>
        </w:rPr>
        <w:t>WHAT ELSE DO I NEED TO KNOW?</w:t>
      </w:r>
      <w:r w:rsidRPr="00F7351F">
        <w:rPr>
          <w:rFonts w:ascii="Arial" w:hAnsi="Arial" w:cs="Arial"/>
        </w:rPr>
        <w:t xml:space="preserve"> </w:t>
      </w:r>
    </w:p>
    <w:p w14:paraId="1900BFAD" w14:textId="77777777" w:rsidR="003B3ECA" w:rsidRPr="00F7351F" w:rsidRDefault="003B3ECA" w:rsidP="003B3ECA">
      <w:pPr>
        <w:numPr>
          <w:ilvl w:val="0"/>
          <w:numId w:val="19"/>
        </w:numPr>
        <w:spacing w:before="100" w:beforeAutospacing="1" w:after="100" w:afterAutospacing="1" w:line="240" w:lineRule="auto"/>
        <w:rPr>
          <w:rFonts w:ascii="Arial" w:hAnsi="Arial" w:cs="Arial"/>
        </w:rPr>
      </w:pPr>
      <w:r w:rsidRPr="00F7351F">
        <w:rPr>
          <w:rFonts w:ascii="Arial" w:hAnsi="Arial" w:cs="Arial"/>
        </w:rPr>
        <w:t>You will only be able to attend if you have RSVP’d before the day.</w:t>
      </w:r>
    </w:p>
    <w:p w14:paraId="4CC60BA4" w14:textId="77777777" w:rsidR="003B3ECA" w:rsidRPr="00F7351F" w:rsidRDefault="003B3ECA" w:rsidP="003B3ECA">
      <w:pPr>
        <w:pStyle w:val="Heading3"/>
        <w:rPr>
          <w:rFonts w:ascii="Arial" w:hAnsi="Arial" w:cs="Arial"/>
        </w:rPr>
      </w:pPr>
      <w:r w:rsidRPr="00F7351F">
        <w:rPr>
          <w:rStyle w:val="Strong"/>
          <w:rFonts w:ascii="Arial" w:hAnsi="Arial" w:cs="Arial"/>
          <w:b/>
          <w:bCs/>
        </w:rPr>
        <w:t xml:space="preserve">COVID-Safe </w:t>
      </w:r>
      <w:r w:rsidRPr="00F7351F">
        <w:rPr>
          <w:rStyle w:val="Strong"/>
          <w:rFonts w:ascii="Arial" w:hAnsi="Arial" w:cs="Arial"/>
          <w:b/>
          <w:bCs/>
          <w:sz w:val="22"/>
          <w:szCs w:val="22"/>
        </w:rPr>
        <w:t>Practices</w:t>
      </w:r>
    </w:p>
    <w:p w14:paraId="64B96A78" w14:textId="77777777" w:rsidR="003B3ECA" w:rsidRPr="00F7351F" w:rsidRDefault="003B3ECA" w:rsidP="003B3ECA">
      <w:pPr>
        <w:pStyle w:val="ListParagraph"/>
        <w:numPr>
          <w:ilvl w:val="0"/>
          <w:numId w:val="19"/>
        </w:numPr>
        <w:spacing w:line="256" w:lineRule="auto"/>
        <w:rPr>
          <w:rFonts w:ascii="Arial" w:hAnsi="Arial" w:cs="Arial"/>
        </w:rPr>
      </w:pPr>
      <w:r w:rsidRPr="00F7351F">
        <w:rPr>
          <w:rFonts w:ascii="Arial" w:hAnsi="Arial" w:cs="Arial"/>
        </w:rPr>
        <w:t xml:space="preserve">We ask that you please be mindful of the current requirements that are in place to minimise health risks. We will have all appropriate hygiene and distancing practices in place and ask that you please do your part on the day to support this. </w:t>
      </w:r>
    </w:p>
    <w:p w14:paraId="383659E8" w14:textId="77777777" w:rsidR="003B3ECA" w:rsidRPr="00F7351F" w:rsidRDefault="003B3ECA" w:rsidP="003B3ECA">
      <w:pPr>
        <w:pStyle w:val="ListParagraph"/>
        <w:numPr>
          <w:ilvl w:val="0"/>
          <w:numId w:val="19"/>
        </w:numPr>
        <w:spacing w:line="256" w:lineRule="auto"/>
        <w:rPr>
          <w:rFonts w:ascii="Arial" w:hAnsi="Arial" w:cs="Arial"/>
        </w:rPr>
      </w:pPr>
      <w:r w:rsidRPr="00F7351F">
        <w:rPr>
          <w:rFonts w:ascii="Arial" w:hAnsi="Arial" w:cs="Arial"/>
        </w:rPr>
        <w:lastRenderedPageBreak/>
        <w:t xml:space="preserve">Please do not attend this event if you are showing any cold or flu like symptoms or have been to a location subject to a public health alert during the times applicable in the past 14 days. </w:t>
      </w:r>
    </w:p>
    <w:p w14:paraId="1823EABB" w14:textId="77777777" w:rsidR="003B3ECA" w:rsidRPr="00F7351F" w:rsidRDefault="003B3ECA" w:rsidP="003B3ECA">
      <w:pPr>
        <w:pStyle w:val="ListParagraph"/>
        <w:numPr>
          <w:ilvl w:val="0"/>
          <w:numId w:val="19"/>
        </w:numPr>
        <w:spacing w:before="100" w:beforeAutospacing="1" w:after="100" w:afterAutospacing="1" w:line="240" w:lineRule="auto"/>
        <w:rPr>
          <w:rFonts w:ascii="Arial" w:eastAsia="Times New Roman" w:hAnsi="Arial" w:cs="Arial"/>
        </w:rPr>
      </w:pPr>
      <w:r w:rsidRPr="00F7351F">
        <w:rPr>
          <w:rFonts w:ascii="Arial" w:hAnsi="Arial" w:cs="Arial"/>
        </w:rPr>
        <w:t xml:space="preserve">If you are not able to attend this event as a result, please email </w:t>
      </w:r>
      <w:r w:rsidRPr="00F7351F">
        <w:rPr>
          <w:rFonts w:ascii="Arial" w:hAnsi="Arial" w:cs="Arial"/>
          <w:highlight w:val="yellow"/>
        </w:rPr>
        <w:t>[Series Email Address]</w:t>
      </w:r>
    </w:p>
    <w:p w14:paraId="34F0CC6B" w14:textId="77777777" w:rsidR="003B3ECA" w:rsidRPr="00F7351F" w:rsidRDefault="003B3ECA" w:rsidP="003B3ECA">
      <w:pPr>
        <w:pStyle w:val="NormalWeb"/>
        <w:rPr>
          <w:rFonts w:ascii="Arial" w:hAnsi="Arial" w:cs="Arial"/>
          <w:sz w:val="22"/>
          <w:szCs w:val="22"/>
        </w:rPr>
      </w:pPr>
      <w:r w:rsidRPr="00F7351F">
        <w:rPr>
          <w:rFonts w:ascii="Arial" w:hAnsi="Arial" w:cs="Arial"/>
          <w:sz w:val="22"/>
          <w:szCs w:val="22"/>
        </w:rPr>
        <w:t>I look forward to seeing you at the event.</w:t>
      </w:r>
    </w:p>
    <w:p w14:paraId="14DEFF76" w14:textId="77777777" w:rsidR="003B3ECA" w:rsidRPr="00F7351F" w:rsidRDefault="003B3ECA" w:rsidP="003B3ECA">
      <w:pPr>
        <w:pStyle w:val="NormalWeb"/>
        <w:rPr>
          <w:rFonts w:ascii="Arial" w:hAnsi="Arial" w:cs="Arial"/>
          <w:sz w:val="22"/>
          <w:szCs w:val="22"/>
        </w:rPr>
      </w:pPr>
      <w:r w:rsidRPr="00F7351F">
        <w:rPr>
          <w:rFonts w:ascii="Arial" w:hAnsi="Arial" w:cs="Arial"/>
          <w:sz w:val="22"/>
          <w:szCs w:val="22"/>
        </w:rPr>
        <w:t>Kind regards,</w:t>
      </w:r>
    </w:p>
    <w:p w14:paraId="49FB1C7F" w14:textId="77777777" w:rsidR="003B3ECA" w:rsidRPr="00F7351F" w:rsidRDefault="003B3ECA" w:rsidP="003B3ECA">
      <w:pPr>
        <w:rPr>
          <w:rFonts w:ascii="Arial" w:hAnsi="Arial" w:cs="Arial"/>
          <w:highlight w:val="yellow"/>
        </w:rPr>
      </w:pPr>
      <w:r w:rsidRPr="00F7351F">
        <w:rPr>
          <w:rFonts w:ascii="Arial" w:hAnsi="Arial" w:cs="Arial"/>
          <w:highlight w:val="yellow"/>
        </w:rPr>
        <w:t>[LICENSEE NAME]</w:t>
      </w:r>
    </w:p>
    <w:p w14:paraId="74EDE952" w14:textId="77777777" w:rsidR="002B4803" w:rsidRPr="00F7351F" w:rsidRDefault="002B4803" w:rsidP="00612D4E">
      <w:pPr>
        <w:rPr>
          <w:rFonts w:ascii="Arial" w:hAnsi="Arial" w:cs="Arial"/>
          <w:sz w:val="20"/>
          <w:szCs w:val="20"/>
        </w:rPr>
      </w:pPr>
    </w:p>
    <w:sectPr w:rsidR="002B4803" w:rsidRPr="00F735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D5015"/>
    <w:multiLevelType w:val="multilevel"/>
    <w:tmpl w:val="0ABE7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17A7E83"/>
    <w:multiLevelType w:val="hybridMultilevel"/>
    <w:tmpl w:val="9028C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7C85369"/>
    <w:multiLevelType w:val="hybridMultilevel"/>
    <w:tmpl w:val="35FC64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C37027B"/>
    <w:multiLevelType w:val="multilevel"/>
    <w:tmpl w:val="B60C92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F40CEB"/>
    <w:multiLevelType w:val="hybridMultilevel"/>
    <w:tmpl w:val="1968F4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4D34790"/>
    <w:multiLevelType w:val="hybridMultilevel"/>
    <w:tmpl w:val="50041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5E96173"/>
    <w:multiLevelType w:val="multilevel"/>
    <w:tmpl w:val="8D7C7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70B6440"/>
    <w:multiLevelType w:val="hybridMultilevel"/>
    <w:tmpl w:val="636E0F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7381CC3"/>
    <w:multiLevelType w:val="multilevel"/>
    <w:tmpl w:val="4CDE4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0575BB"/>
    <w:multiLevelType w:val="hybridMultilevel"/>
    <w:tmpl w:val="36082A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20B675A"/>
    <w:multiLevelType w:val="multilevel"/>
    <w:tmpl w:val="85E88D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DB4E74"/>
    <w:multiLevelType w:val="hybridMultilevel"/>
    <w:tmpl w:val="36C0CEC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4E8E75C9"/>
    <w:multiLevelType w:val="hybridMultilevel"/>
    <w:tmpl w:val="CE120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6D0F24"/>
    <w:multiLevelType w:val="multilevel"/>
    <w:tmpl w:val="1C44D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19D429B"/>
    <w:multiLevelType w:val="multilevel"/>
    <w:tmpl w:val="E01E87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2F7746"/>
    <w:multiLevelType w:val="hybridMultilevel"/>
    <w:tmpl w:val="2ED286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49C796F"/>
    <w:multiLevelType w:val="hybridMultilevel"/>
    <w:tmpl w:val="DEC6F6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DBD4250"/>
    <w:multiLevelType w:val="multilevel"/>
    <w:tmpl w:val="8E18B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1773FC6"/>
    <w:multiLevelType w:val="hybridMultilevel"/>
    <w:tmpl w:val="C0586BBA"/>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num w:numId="1">
    <w:abstractNumId w:val="7"/>
  </w:num>
  <w:num w:numId="2">
    <w:abstractNumId w:val="5"/>
  </w:num>
  <w:num w:numId="3">
    <w:abstractNumId w:val="16"/>
  </w:num>
  <w:num w:numId="4">
    <w:abstractNumId w:val="11"/>
  </w:num>
  <w:num w:numId="5">
    <w:abstractNumId w:val="4"/>
  </w:num>
  <w:num w:numId="6">
    <w:abstractNumId w:val="1"/>
  </w:num>
  <w:num w:numId="7">
    <w:abstractNumId w:val="18"/>
  </w:num>
  <w:num w:numId="8">
    <w:abstractNumId w:val="2"/>
  </w:num>
  <w:num w:numId="9">
    <w:abstractNumId w:val="15"/>
  </w:num>
  <w:num w:numId="10">
    <w:abstractNumId w:val="3"/>
  </w:num>
  <w:num w:numId="11">
    <w:abstractNumId w:val="14"/>
  </w:num>
  <w:num w:numId="12">
    <w:abstractNumId w:val="9"/>
  </w:num>
  <w:num w:numId="13">
    <w:abstractNumId w:val="8"/>
  </w:num>
  <w:num w:numId="14">
    <w:abstractNumId w:val="6"/>
  </w:num>
  <w:num w:numId="15">
    <w:abstractNumId w:val="17"/>
  </w:num>
  <w:num w:numId="16">
    <w:abstractNumId w:val="13"/>
  </w:num>
  <w:num w:numId="17">
    <w:abstractNumId w:val="0"/>
  </w:num>
  <w:num w:numId="18">
    <w:abstractNumId w:val="12"/>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D4E"/>
    <w:rsid w:val="00016882"/>
    <w:rsid w:val="00022C9B"/>
    <w:rsid w:val="000C0025"/>
    <w:rsid w:val="000D3561"/>
    <w:rsid w:val="000E44F3"/>
    <w:rsid w:val="00147F26"/>
    <w:rsid w:val="00174D1C"/>
    <w:rsid w:val="001F3124"/>
    <w:rsid w:val="002A357D"/>
    <w:rsid w:val="002B4803"/>
    <w:rsid w:val="002D6341"/>
    <w:rsid w:val="003B3ECA"/>
    <w:rsid w:val="003B482A"/>
    <w:rsid w:val="004443A6"/>
    <w:rsid w:val="004469AF"/>
    <w:rsid w:val="004D5FEB"/>
    <w:rsid w:val="0050505B"/>
    <w:rsid w:val="005229F5"/>
    <w:rsid w:val="00566FA0"/>
    <w:rsid w:val="005A4501"/>
    <w:rsid w:val="005E017C"/>
    <w:rsid w:val="00612D4E"/>
    <w:rsid w:val="00633933"/>
    <w:rsid w:val="006E004D"/>
    <w:rsid w:val="00751F36"/>
    <w:rsid w:val="007D050E"/>
    <w:rsid w:val="007D1079"/>
    <w:rsid w:val="007D233E"/>
    <w:rsid w:val="0082282B"/>
    <w:rsid w:val="00A423A2"/>
    <w:rsid w:val="00B40F70"/>
    <w:rsid w:val="00B858C1"/>
    <w:rsid w:val="00C069FB"/>
    <w:rsid w:val="00C1271A"/>
    <w:rsid w:val="00C17E7D"/>
    <w:rsid w:val="00C24917"/>
    <w:rsid w:val="00C35A95"/>
    <w:rsid w:val="00C40625"/>
    <w:rsid w:val="00C92C31"/>
    <w:rsid w:val="00CA33D9"/>
    <w:rsid w:val="00D24678"/>
    <w:rsid w:val="00DA1787"/>
    <w:rsid w:val="00DB19B6"/>
    <w:rsid w:val="00E125BA"/>
    <w:rsid w:val="00E729BA"/>
    <w:rsid w:val="00F60D0A"/>
    <w:rsid w:val="00F7351F"/>
    <w:rsid w:val="00FA71D2"/>
    <w:rsid w:val="00FF20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81F05"/>
  <w15:docId w15:val="{F9926DF2-F85B-461C-8720-91E1D5915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semiHidden/>
    <w:unhideWhenUsed/>
    <w:qFormat/>
    <w:rsid w:val="003B3ECA"/>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357D"/>
    <w:pPr>
      <w:ind w:left="720"/>
      <w:contextualSpacing/>
    </w:pPr>
  </w:style>
  <w:style w:type="character" w:styleId="Hyperlink">
    <w:name w:val="Hyperlink"/>
    <w:basedOn w:val="DefaultParagraphFont"/>
    <w:uiPriority w:val="99"/>
    <w:unhideWhenUsed/>
    <w:rsid w:val="007D1079"/>
    <w:rPr>
      <w:color w:val="0563C1" w:themeColor="hyperlink"/>
      <w:u w:val="single"/>
    </w:rPr>
  </w:style>
  <w:style w:type="paragraph" w:styleId="NormalWeb">
    <w:name w:val="Normal (Web)"/>
    <w:basedOn w:val="Normal"/>
    <w:uiPriority w:val="99"/>
    <w:unhideWhenUsed/>
    <w:rsid w:val="003B3EC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3B3ECA"/>
    <w:rPr>
      <w:b/>
      <w:bCs/>
    </w:rPr>
  </w:style>
  <w:style w:type="character" w:customStyle="1" w:styleId="Heading3Char">
    <w:name w:val="Heading 3 Char"/>
    <w:basedOn w:val="DefaultParagraphFont"/>
    <w:link w:val="Heading3"/>
    <w:uiPriority w:val="9"/>
    <w:semiHidden/>
    <w:rsid w:val="003B3ECA"/>
    <w:rPr>
      <w:rFonts w:ascii="Times New Roman" w:eastAsia="Times New Roman" w:hAnsi="Times New Roman" w:cs="Times New Roman"/>
      <w:b/>
      <w:bCs/>
      <w:sz w:val="27"/>
      <w:szCs w:val="27"/>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546435">
      <w:bodyDiv w:val="1"/>
      <w:marLeft w:val="0"/>
      <w:marRight w:val="0"/>
      <w:marTop w:val="0"/>
      <w:marBottom w:val="0"/>
      <w:divBdr>
        <w:top w:val="none" w:sz="0" w:space="0" w:color="auto"/>
        <w:left w:val="none" w:sz="0" w:space="0" w:color="auto"/>
        <w:bottom w:val="none" w:sz="0" w:space="0" w:color="auto"/>
        <w:right w:val="none" w:sz="0" w:space="0" w:color="auto"/>
      </w:divBdr>
    </w:div>
    <w:div w:id="507135245">
      <w:bodyDiv w:val="1"/>
      <w:marLeft w:val="0"/>
      <w:marRight w:val="0"/>
      <w:marTop w:val="0"/>
      <w:marBottom w:val="0"/>
      <w:divBdr>
        <w:top w:val="none" w:sz="0" w:space="0" w:color="auto"/>
        <w:left w:val="none" w:sz="0" w:space="0" w:color="auto"/>
        <w:bottom w:val="none" w:sz="0" w:space="0" w:color="auto"/>
        <w:right w:val="none" w:sz="0" w:space="0" w:color="auto"/>
      </w:divBdr>
    </w:div>
    <w:div w:id="626740117">
      <w:bodyDiv w:val="1"/>
      <w:marLeft w:val="0"/>
      <w:marRight w:val="0"/>
      <w:marTop w:val="0"/>
      <w:marBottom w:val="0"/>
      <w:divBdr>
        <w:top w:val="none" w:sz="0" w:space="0" w:color="auto"/>
        <w:left w:val="none" w:sz="0" w:space="0" w:color="auto"/>
        <w:bottom w:val="none" w:sz="0" w:space="0" w:color="auto"/>
        <w:right w:val="none" w:sz="0" w:space="0" w:color="auto"/>
      </w:divBdr>
    </w:div>
    <w:div w:id="902065796">
      <w:bodyDiv w:val="1"/>
      <w:marLeft w:val="0"/>
      <w:marRight w:val="0"/>
      <w:marTop w:val="0"/>
      <w:marBottom w:val="0"/>
      <w:divBdr>
        <w:top w:val="none" w:sz="0" w:space="0" w:color="auto"/>
        <w:left w:val="none" w:sz="0" w:space="0" w:color="auto"/>
        <w:bottom w:val="none" w:sz="0" w:space="0" w:color="auto"/>
        <w:right w:val="none" w:sz="0" w:space="0" w:color="auto"/>
      </w:divBdr>
    </w:div>
    <w:div w:id="979921598">
      <w:bodyDiv w:val="1"/>
      <w:marLeft w:val="0"/>
      <w:marRight w:val="0"/>
      <w:marTop w:val="0"/>
      <w:marBottom w:val="0"/>
      <w:divBdr>
        <w:top w:val="none" w:sz="0" w:space="0" w:color="auto"/>
        <w:left w:val="none" w:sz="0" w:space="0" w:color="auto"/>
        <w:bottom w:val="none" w:sz="0" w:space="0" w:color="auto"/>
        <w:right w:val="none" w:sz="0" w:space="0" w:color="auto"/>
      </w:divBdr>
    </w:div>
    <w:div w:id="1459837010">
      <w:bodyDiv w:val="1"/>
      <w:marLeft w:val="0"/>
      <w:marRight w:val="0"/>
      <w:marTop w:val="0"/>
      <w:marBottom w:val="0"/>
      <w:divBdr>
        <w:top w:val="none" w:sz="0" w:space="0" w:color="auto"/>
        <w:left w:val="none" w:sz="0" w:space="0" w:color="auto"/>
        <w:bottom w:val="none" w:sz="0" w:space="0" w:color="auto"/>
        <w:right w:val="none" w:sz="0" w:space="0" w:color="auto"/>
      </w:divBdr>
    </w:div>
    <w:div w:id="1544563941">
      <w:bodyDiv w:val="1"/>
      <w:marLeft w:val="0"/>
      <w:marRight w:val="0"/>
      <w:marTop w:val="0"/>
      <w:marBottom w:val="0"/>
      <w:divBdr>
        <w:top w:val="none" w:sz="0" w:space="0" w:color="auto"/>
        <w:left w:val="none" w:sz="0" w:space="0" w:color="auto"/>
        <w:bottom w:val="none" w:sz="0" w:space="0" w:color="auto"/>
        <w:right w:val="none" w:sz="0" w:space="0" w:color="auto"/>
      </w:divBdr>
    </w:div>
    <w:div w:id="1725058746">
      <w:bodyDiv w:val="1"/>
      <w:marLeft w:val="0"/>
      <w:marRight w:val="0"/>
      <w:marTop w:val="0"/>
      <w:marBottom w:val="0"/>
      <w:divBdr>
        <w:top w:val="none" w:sz="0" w:space="0" w:color="auto"/>
        <w:left w:val="none" w:sz="0" w:space="0" w:color="auto"/>
        <w:bottom w:val="none" w:sz="0" w:space="0" w:color="auto"/>
        <w:right w:val="none" w:sz="0" w:space="0" w:color="auto"/>
      </w:divBdr>
    </w:div>
    <w:div w:id="1994485904">
      <w:bodyDiv w:val="1"/>
      <w:marLeft w:val="0"/>
      <w:marRight w:val="0"/>
      <w:marTop w:val="0"/>
      <w:marBottom w:val="0"/>
      <w:divBdr>
        <w:top w:val="none" w:sz="0" w:space="0" w:color="auto"/>
        <w:left w:val="none" w:sz="0" w:space="0" w:color="auto"/>
        <w:bottom w:val="none" w:sz="0" w:space="0" w:color="auto"/>
        <w:right w:val="none" w:sz="0" w:space="0" w:color="auto"/>
      </w:divBdr>
    </w:div>
    <w:div w:id="2000573084">
      <w:bodyDiv w:val="1"/>
      <w:marLeft w:val="0"/>
      <w:marRight w:val="0"/>
      <w:marTop w:val="0"/>
      <w:marBottom w:val="0"/>
      <w:divBdr>
        <w:top w:val="none" w:sz="0" w:space="0" w:color="auto"/>
        <w:left w:val="none" w:sz="0" w:space="0" w:color="auto"/>
        <w:bottom w:val="none" w:sz="0" w:space="0" w:color="auto"/>
        <w:right w:val="none" w:sz="0" w:space="0" w:color="auto"/>
      </w:divBdr>
    </w:div>
    <w:div w:id="2065717996">
      <w:bodyDiv w:val="1"/>
      <w:marLeft w:val="0"/>
      <w:marRight w:val="0"/>
      <w:marTop w:val="0"/>
      <w:marBottom w:val="0"/>
      <w:divBdr>
        <w:top w:val="none" w:sz="0" w:space="0" w:color="auto"/>
        <w:left w:val="none" w:sz="0" w:space="0" w:color="auto"/>
        <w:bottom w:val="none" w:sz="0" w:space="0" w:color="auto"/>
        <w:right w:val="none" w:sz="0" w:space="0" w:color="auto"/>
      </w:divBdr>
    </w:div>
    <w:div w:id="211544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297</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Malowina Carlton</dc:creator>
  <cp:lastModifiedBy>Leanne Martin-Williams</cp:lastModifiedBy>
  <cp:revision>4</cp:revision>
  <dcterms:created xsi:type="dcterms:W3CDTF">2021-06-04T05:52:00Z</dcterms:created>
  <dcterms:modified xsi:type="dcterms:W3CDTF">2021-06-04T06:18:00Z</dcterms:modified>
</cp:coreProperties>
</file>